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423EE" w14:textId="77777777" w:rsidR="00512C7F" w:rsidRDefault="00DD7262">
      <w:pPr>
        <w:rPr>
          <w:b/>
        </w:rPr>
      </w:pPr>
      <w:r w:rsidRPr="00DD7262">
        <w:rPr>
          <w:b/>
        </w:rPr>
        <w:t>Balance Sheet Assignment</w:t>
      </w:r>
    </w:p>
    <w:p w14:paraId="73B348EF" w14:textId="77777777" w:rsidR="00DD7262" w:rsidRDefault="00DD7262"/>
    <w:p w14:paraId="4001F31C" w14:textId="29C2BC23" w:rsidR="008D0042" w:rsidRDefault="00DD7262">
      <w:r>
        <w:t xml:space="preserve">For this assignment, you are </w:t>
      </w:r>
      <w:r w:rsidR="002B0E1C">
        <w:t>tasked</w:t>
      </w:r>
      <w:r>
        <w:t xml:space="preserve"> </w:t>
      </w:r>
      <w:r w:rsidR="002B0E1C">
        <w:t>with</w:t>
      </w:r>
      <w:r>
        <w:t xml:space="preserve"> generat</w:t>
      </w:r>
      <w:r w:rsidR="002B0E1C">
        <w:t>ing</w:t>
      </w:r>
      <w:r>
        <w:t xml:space="preserve"> a balance sheet in which organizational assets </w:t>
      </w:r>
      <w:r w:rsidR="00BB70AD">
        <w:t>=</w:t>
      </w:r>
      <w:r>
        <w:t xml:space="preserve"> liabilities </w:t>
      </w:r>
      <w:r w:rsidR="00BB70AD">
        <w:t>+</w:t>
      </w:r>
      <w:r>
        <w:t xml:space="preserve"> equity. </w:t>
      </w:r>
      <w:r w:rsidR="00BB70AD">
        <w:t xml:space="preserve">Your organization, </w:t>
      </w:r>
      <w:r w:rsidRPr="009D6917">
        <w:rPr>
          <w:i/>
        </w:rPr>
        <w:t>ABC</w:t>
      </w:r>
      <w:r w:rsidR="00BB70AD" w:rsidRPr="009D6917">
        <w:rPr>
          <w:i/>
        </w:rPr>
        <w:t>.inc</w:t>
      </w:r>
      <w:r w:rsidR="00BB70AD">
        <w:t>,</w:t>
      </w:r>
      <w:r>
        <w:t xml:space="preserve"> </w:t>
      </w:r>
      <w:r w:rsidR="00BB70AD">
        <w:t>needs</w:t>
      </w:r>
      <w:r>
        <w:t xml:space="preserve"> you to </w:t>
      </w:r>
      <w:r w:rsidR="00BB70AD">
        <w:t>generate</w:t>
      </w:r>
      <w:r>
        <w:t xml:space="preserve"> a </w:t>
      </w:r>
      <w:r w:rsidR="00BB70AD">
        <w:t xml:space="preserve">new </w:t>
      </w:r>
      <w:r>
        <w:t>balance sheet for its external stakeholders for</w:t>
      </w:r>
      <w:r w:rsidR="005F54F2">
        <w:t xml:space="preserve"> the first quarter in the</w:t>
      </w:r>
      <w:r>
        <w:t xml:space="preserve"> current fiscal year.</w:t>
      </w:r>
      <w:r w:rsidR="005F54F2">
        <w:t xml:space="preserve"> </w:t>
      </w:r>
      <w:r>
        <w:t xml:space="preserve">Fortunately, last fiscal year’s </w:t>
      </w:r>
      <w:r w:rsidR="005F54F2">
        <w:t xml:space="preserve">(FY1) </w:t>
      </w:r>
      <w:r>
        <w:t xml:space="preserve">balance </w:t>
      </w:r>
      <w:r w:rsidR="008D0042">
        <w:t xml:space="preserve">sheet </w:t>
      </w:r>
      <w:r>
        <w:t xml:space="preserve">is available, so all you have to do is make changes to the current fiscal year, based on </w:t>
      </w:r>
      <w:r w:rsidR="005F54F2">
        <w:t>the transactions</w:t>
      </w:r>
      <w:r>
        <w:t xml:space="preserve"> that have been recorded </w:t>
      </w:r>
      <w:r w:rsidR="008D0042">
        <w:t>over</w:t>
      </w:r>
      <w:r>
        <w:t xml:space="preserve"> the last </w:t>
      </w:r>
      <w:r w:rsidR="00BB70AD">
        <w:t>quarter</w:t>
      </w:r>
      <w:r>
        <w:t>.</w:t>
      </w:r>
      <w:r w:rsidR="008D0042">
        <w:t xml:space="preserve"> Below is </w:t>
      </w:r>
      <w:r w:rsidR="005F54F2">
        <w:t xml:space="preserve">the FY1 </w:t>
      </w:r>
      <w:r w:rsidR="008D0042">
        <w:t>balance sheet</w:t>
      </w:r>
      <w:r w:rsidR="006C5FD5">
        <w:t xml:space="preserve"> (i.e., </w:t>
      </w:r>
      <w:r w:rsidR="008D0042">
        <w:t>the starting balance sheet</w:t>
      </w:r>
      <w:r w:rsidR="006C5FD5">
        <w:t>)</w:t>
      </w:r>
      <w:r w:rsidR="005F54F2">
        <w:t>:</w:t>
      </w:r>
      <w:r w:rsidR="008D0042">
        <w:t xml:space="preserve">  </w:t>
      </w:r>
    </w:p>
    <w:p w14:paraId="25D83D6F" w14:textId="77777777" w:rsidR="00E64835" w:rsidRDefault="00E64835"/>
    <w:tbl>
      <w:tblPr>
        <w:tblStyle w:val="TableGrid"/>
        <w:tblW w:w="8825" w:type="dxa"/>
        <w:tblLook w:val="04A0" w:firstRow="1" w:lastRow="0" w:firstColumn="1" w:lastColumn="0" w:noHBand="0" w:noVBand="1"/>
      </w:tblPr>
      <w:tblGrid>
        <w:gridCol w:w="2611"/>
        <w:gridCol w:w="1519"/>
        <w:gridCol w:w="271"/>
        <w:gridCol w:w="2901"/>
        <w:gridCol w:w="1523"/>
      </w:tblGrid>
      <w:tr w:rsidR="00BB70AD" w:rsidRPr="00BB70AD" w14:paraId="30FCD0B8" w14:textId="77777777" w:rsidTr="00BB70AD">
        <w:trPr>
          <w:trHeight w:val="480"/>
        </w:trPr>
        <w:tc>
          <w:tcPr>
            <w:tcW w:w="8825" w:type="dxa"/>
            <w:gridSpan w:val="5"/>
            <w:noWrap/>
            <w:hideMark/>
          </w:tcPr>
          <w:p w14:paraId="73B99101" w14:textId="77777777" w:rsidR="00BB70AD" w:rsidRPr="00BB70AD" w:rsidRDefault="00BB70AD" w:rsidP="00BB70AD">
            <w:pPr>
              <w:rPr>
                <w:b/>
                <w:bCs/>
              </w:rPr>
            </w:pPr>
            <w:r w:rsidRPr="00BB70AD">
              <w:rPr>
                <w:b/>
                <w:bCs/>
                <w:sz w:val="28"/>
              </w:rPr>
              <w:t xml:space="preserve">End of Fiscal Year </w:t>
            </w:r>
            <w:r w:rsidR="00141859">
              <w:rPr>
                <w:b/>
                <w:bCs/>
                <w:sz w:val="28"/>
              </w:rPr>
              <w:t xml:space="preserve">1 </w:t>
            </w:r>
            <w:r w:rsidRPr="00BB70AD">
              <w:rPr>
                <w:b/>
                <w:bCs/>
                <w:sz w:val="28"/>
              </w:rPr>
              <w:t>Balance Sheet</w:t>
            </w:r>
          </w:p>
        </w:tc>
      </w:tr>
      <w:tr w:rsidR="00BB70AD" w:rsidRPr="00BB70AD" w14:paraId="5A15FE2F" w14:textId="77777777" w:rsidTr="00986C3D">
        <w:trPr>
          <w:trHeight w:val="320"/>
        </w:trPr>
        <w:tc>
          <w:tcPr>
            <w:tcW w:w="4130" w:type="dxa"/>
            <w:gridSpan w:val="2"/>
            <w:noWrap/>
            <w:hideMark/>
          </w:tcPr>
          <w:p w14:paraId="6DDFF856" w14:textId="77777777" w:rsidR="00BB70AD" w:rsidRPr="00BB70AD" w:rsidRDefault="00BB70AD">
            <w:pPr>
              <w:rPr>
                <w:b/>
                <w:bCs/>
              </w:rPr>
            </w:pPr>
            <w:r w:rsidRPr="00BB70AD">
              <w:rPr>
                <w:b/>
                <w:bCs/>
              </w:rPr>
              <w:t>ASSETS</w:t>
            </w:r>
          </w:p>
          <w:p w14:paraId="4446DEBF" w14:textId="77777777" w:rsidR="00BB70AD" w:rsidRPr="00BB70AD" w:rsidRDefault="00BB70AD">
            <w:r w:rsidRPr="00BB70AD">
              <w:t> </w:t>
            </w:r>
          </w:p>
        </w:tc>
        <w:tc>
          <w:tcPr>
            <w:tcW w:w="271" w:type="dxa"/>
            <w:noWrap/>
            <w:hideMark/>
          </w:tcPr>
          <w:p w14:paraId="6DDC279E" w14:textId="77777777" w:rsidR="00BB70AD" w:rsidRPr="00BB70AD" w:rsidRDefault="00BB70AD">
            <w:r w:rsidRPr="00BB70AD">
              <w:t> </w:t>
            </w:r>
          </w:p>
        </w:tc>
        <w:tc>
          <w:tcPr>
            <w:tcW w:w="4424" w:type="dxa"/>
            <w:gridSpan w:val="2"/>
            <w:noWrap/>
            <w:hideMark/>
          </w:tcPr>
          <w:p w14:paraId="31E8B742" w14:textId="77777777" w:rsidR="00BB70AD" w:rsidRPr="00BB70AD" w:rsidRDefault="00BB70AD">
            <w:pPr>
              <w:rPr>
                <w:b/>
                <w:bCs/>
              </w:rPr>
            </w:pPr>
            <w:r w:rsidRPr="00BB70AD">
              <w:rPr>
                <w:b/>
                <w:bCs/>
              </w:rPr>
              <w:t>LIABILITIES</w:t>
            </w:r>
          </w:p>
          <w:p w14:paraId="47CB3751" w14:textId="77777777" w:rsidR="00BB70AD" w:rsidRPr="00BB70AD" w:rsidRDefault="00BB70AD">
            <w:r w:rsidRPr="00BB70AD">
              <w:t> </w:t>
            </w:r>
          </w:p>
        </w:tc>
      </w:tr>
      <w:tr w:rsidR="00BB70AD" w:rsidRPr="00BB70AD" w14:paraId="786AD316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18C53029" w14:textId="77777777" w:rsidR="00BB70AD" w:rsidRPr="00BB70AD" w:rsidRDefault="00BB70AD">
            <w:r w:rsidRPr="00BB70AD">
              <w:t>Current Assets</w:t>
            </w:r>
          </w:p>
        </w:tc>
        <w:tc>
          <w:tcPr>
            <w:tcW w:w="1519" w:type="dxa"/>
            <w:noWrap/>
            <w:hideMark/>
          </w:tcPr>
          <w:p w14:paraId="5FD55BA0" w14:textId="77777777" w:rsidR="00BB70AD" w:rsidRPr="00BB70AD" w:rsidRDefault="00BB70AD"/>
        </w:tc>
        <w:tc>
          <w:tcPr>
            <w:tcW w:w="271" w:type="dxa"/>
            <w:noWrap/>
            <w:hideMark/>
          </w:tcPr>
          <w:p w14:paraId="1728F4F3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1949D05E" w14:textId="77777777" w:rsidR="00BB70AD" w:rsidRPr="00BB70AD" w:rsidRDefault="00BB70AD">
            <w:r w:rsidRPr="00BB70AD">
              <w:t>Current Liabilities</w:t>
            </w:r>
          </w:p>
        </w:tc>
        <w:tc>
          <w:tcPr>
            <w:tcW w:w="1523" w:type="dxa"/>
            <w:noWrap/>
            <w:hideMark/>
          </w:tcPr>
          <w:p w14:paraId="3FCB6191" w14:textId="77777777" w:rsidR="00BB70AD" w:rsidRPr="00BB70AD" w:rsidRDefault="00BB70AD"/>
        </w:tc>
      </w:tr>
      <w:tr w:rsidR="00BB70AD" w:rsidRPr="00BB70AD" w14:paraId="616558BF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3530E3E9" w14:textId="77777777" w:rsidR="00BB70AD" w:rsidRPr="00BB70AD" w:rsidRDefault="009D6917" w:rsidP="00BB70AD">
            <w:r>
              <w:t xml:space="preserve">   </w:t>
            </w:r>
            <w:r w:rsidR="00BB70AD" w:rsidRPr="00BB70AD">
              <w:t>Cash</w:t>
            </w:r>
          </w:p>
        </w:tc>
        <w:tc>
          <w:tcPr>
            <w:tcW w:w="1519" w:type="dxa"/>
            <w:noWrap/>
            <w:hideMark/>
          </w:tcPr>
          <w:p w14:paraId="2FA4314B" w14:textId="77777777" w:rsidR="00BB70AD" w:rsidRPr="00BB70AD" w:rsidRDefault="00BB70AD">
            <w:r w:rsidRPr="00BB70AD">
              <w:t xml:space="preserve"> $     87,569 </w:t>
            </w:r>
          </w:p>
        </w:tc>
        <w:tc>
          <w:tcPr>
            <w:tcW w:w="271" w:type="dxa"/>
            <w:noWrap/>
            <w:hideMark/>
          </w:tcPr>
          <w:p w14:paraId="4903E74F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35CD8C1B" w14:textId="77777777" w:rsidR="00BB70AD" w:rsidRPr="00BB70AD" w:rsidRDefault="009D6917" w:rsidP="00BB70AD">
            <w:r>
              <w:t xml:space="preserve">   </w:t>
            </w:r>
            <w:r w:rsidR="00BB70AD" w:rsidRPr="00BB70AD">
              <w:t>Wages Payable</w:t>
            </w:r>
          </w:p>
        </w:tc>
        <w:tc>
          <w:tcPr>
            <w:tcW w:w="1523" w:type="dxa"/>
            <w:noWrap/>
            <w:hideMark/>
          </w:tcPr>
          <w:p w14:paraId="2984A973" w14:textId="77777777" w:rsidR="00BB70AD" w:rsidRPr="00BB70AD" w:rsidRDefault="00BB70AD">
            <w:r w:rsidRPr="00BB70AD">
              <w:t xml:space="preserve"> $     38,582 </w:t>
            </w:r>
          </w:p>
        </w:tc>
      </w:tr>
      <w:tr w:rsidR="00BB70AD" w:rsidRPr="00BB70AD" w14:paraId="6DCF1BDC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080A8B88" w14:textId="77777777" w:rsidR="00BB70AD" w:rsidRPr="00BB70AD" w:rsidRDefault="009D6917" w:rsidP="00BB70AD">
            <w:r>
              <w:t xml:space="preserve">   </w:t>
            </w:r>
            <w:r w:rsidR="00BB70AD" w:rsidRPr="00BB70AD">
              <w:t>Accounts Receivable</w:t>
            </w:r>
          </w:p>
        </w:tc>
        <w:tc>
          <w:tcPr>
            <w:tcW w:w="1519" w:type="dxa"/>
            <w:noWrap/>
            <w:hideMark/>
          </w:tcPr>
          <w:p w14:paraId="1797825A" w14:textId="77777777" w:rsidR="00BB70AD" w:rsidRPr="00BB70AD" w:rsidRDefault="00BB70AD">
            <w:r w:rsidRPr="00BB70AD">
              <w:t xml:space="preserve"> $     15,384 </w:t>
            </w:r>
          </w:p>
        </w:tc>
        <w:tc>
          <w:tcPr>
            <w:tcW w:w="271" w:type="dxa"/>
            <w:noWrap/>
            <w:hideMark/>
          </w:tcPr>
          <w:p w14:paraId="2A70750A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3746B8E8" w14:textId="77777777" w:rsidR="00BB70AD" w:rsidRPr="00BB70AD" w:rsidRDefault="009D6917" w:rsidP="00BB70AD">
            <w:r>
              <w:t xml:space="preserve">   </w:t>
            </w:r>
            <w:r w:rsidR="00BB70AD" w:rsidRPr="00BB70AD">
              <w:t>Accounts Payable</w:t>
            </w:r>
          </w:p>
        </w:tc>
        <w:tc>
          <w:tcPr>
            <w:tcW w:w="1523" w:type="dxa"/>
            <w:noWrap/>
            <w:hideMark/>
          </w:tcPr>
          <w:p w14:paraId="2F305F91" w14:textId="77777777" w:rsidR="00BB70AD" w:rsidRPr="00BB70AD" w:rsidRDefault="00BB70AD">
            <w:r w:rsidRPr="00BB70AD">
              <w:t xml:space="preserve"> $     14,508 </w:t>
            </w:r>
          </w:p>
        </w:tc>
      </w:tr>
      <w:tr w:rsidR="00BB70AD" w:rsidRPr="00BB70AD" w14:paraId="726F1D18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3D6CAD20" w14:textId="77777777" w:rsidR="00BB70AD" w:rsidRPr="00BB70AD" w:rsidRDefault="009D6917" w:rsidP="00BB70AD">
            <w:r>
              <w:t xml:space="preserve">   </w:t>
            </w:r>
            <w:r w:rsidR="00BB70AD" w:rsidRPr="00BB70AD">
              <w:t>Inventory</w:t>
            </w:r>
          </w:p>
        </w:tc>
        <w:tc>
          <w:tcPr>
            <w:tcW w:w="1519" w:type="dxa"/>
            <w:noWrap/>
            <w:hideMark/>
          </w:tcPr>
          <w:p w14:paraId="0D3A752D" w14:textId="77777777" w:rsidR="00BB70AD" w:rsidRPr="00BB70AD" w:rsidRDefault="00BB70AD">
            <w:r w:rsidRPr="00BB70AD">
              <w:t xml:space="preserve"> $       8,173 </w:t>
            </w:r>
          </w:p>
        </w:tc>
        <w:tc>
          <w:tcPr>
            <w:tcW w:w="271" w:type="dxa"/>
            <w:noWrap/>
            <w:hideMark/>
          </w:tcPr>
          <w:p w14:paraId="16ADFCF1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2BCD68DE" w14:textId="77777777" w:rsidR="00BB70AD" w:rsidRPr="00BB70AD" w:rsidRDefault="009D6917" w:rsidP="00BB70AD">
            <w:r>
              <w:t xml:space="preserve">   </w:t>
            </w:r>
            <w:r w:rsidR="00BB70AD" w:rsidRPr="00BB70AD">
              <w:t>Notes Payable</w:t>
            </w:r>
          </w:p>
        </w:tc>
        <w:tc>
          <w:tcPr>
            <w:tcW w:w="1523" w:type="dxa"/>
            <w:noWrap/>
            <w:hideMark/>
          </w:tcPr>
          <w:p w14:paraId="023CD2C9" w14:textId="77777777" w:rsidR="00BB70AD" w:rsidRPr="00BB70AD" w:rsidRDefault="00BB70AD">
            <w:r w:rsidRPr="00BB70AD">
              <w:t xml:space="preserve"> $       4,300 </w:t>
            </w:r>
          </w:p>
        </w:tc>
      </w:tr>
      <w:tr w:rsidR="00BB70AD" w:rsidRPr="00BB70AD" w14:paraId="73FAFF67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2BBC04C7" w14:textId="77777777" w:rsidR="00BB70AD" w:rsidRPr="00BB70AD" w:rsidRDefault="009D6917" w:rsidP="00BB70AD">
            <w:r>
              <w:t xml:space="preserve">   </w:t>
            </w:r>
            <w:r w:rsidR="00BB70AD" w:rsidRPr="00BB70AD">
              <w:t>Prepaid Insurance</w:t>
            </w:r>
          </w:p>
        </w:tc>
        <w:tc>
          <w:tcPr>
            <w:tcW w:w="1519" w:type="dxa"/>
            <w:noWrap/>
            <w:hideMark/>
          </w:tcPr>
          <w:p w14:paraId="671015CA" w14:textId="77777777" w:rsidR="00BB70AD" w:rsidRPr="00BB70AD" w:rsidRDefault="00BB70AD">
            <w:r w:rsidRPr="00BB70AD">
              <w:t xml:space="preserve"> $            -   </w:t>
            </w:r>
          </w:p>
        </w:tc>
        <w:tc>
          <w:tcPr>
            <w:tcW w:w="271" w:type="dxa"/>
            <w:noWrap/>
            <w:hideMark/>
          </w:tcPr>
          <w:p w14:paraId="6F20DBDE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5A9FCCA8" w14:textId="77777777" w:rsidR="00BB70AD" w:rsidRPr="00BB70AD" w:rsidRDefault="00BB70AD" w:rsidP="00BB70AD">
            <w:r w:rsidRPr="00BB70AD">
              <w:t>Total Current Liabilities</w:t>
            </w:r>
          </w:p>
        </w:tc>
        <w:tc>
          <w:tcPr>
            <w:tcW w:w="1523" w:type="dxa"/>
            <w:noWrap/>
            <w:hideMark/>
          </w:tcPr>
          <w:p w14:paraId="3F7B305C" w14:textId="77777777" w:rsidR="00BB70AD" w:rsidRPr="00BB70AD" w:rsidRDefault="00BB70AD">
            <w:r w:rsidRPr="00BB70AD">
              <w:t xml:space="preserve"> $     57,390 </w:t>
            </w:r>
          </w:p>
        </w:tc>
      </w:tr>
      <w:tr w:rsidR="00BB70AD" w:rsidRPr="00BB70AD" w14:paraId="063F986F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7F250548" w14:textId="77777777" w:rsidR="00BB70AD" w:rsidRPr="00BB70AD" w:rsidRDefault="00BB70AD" w:rsidP="00BB70AD">
            <w:r w:rsidRPr="00BB70AD">
              <w:t>Total Current Assets</w:t>
            </w:r>
          </w:p>
        </w:tc>
        <w:tc>
          <w:tcPr>
            <w:tcW w:w="1519" w:type="dxa"/>
            <w:noWrap/>
            <w:hideMark/>
          </w:tcPr>
          <w:p w14:paraId="4A488687" w14:textId="77777777" w:rsidR="00BB70AD" w:rsidRPr="00BB70AD" w:rsidRDefault="00BB70AD">
            <w:r w:rsidRPr="00BB70AD">
              <w:t xml:space="preserve"> $   111,126 </w:t>
            </w:r>
          </w:p>
        </w:tc>
        <w:tc>
          <w:tcPr>
            <w:tcW w:w="271" w:type="dxa"/>
            <w:noWrap/>
            <w:hideMark/>
          </w:tcPr>
          <w:p w14:paraId="5B5DCE1F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38B95660" w14:textId="77777777" w:rsidR="00BB70AD" w:rsidRPr="00BB70AD" w:rsidRDefault="00BB70AD"/>
        </w:tc>
        <w:tc>
          <w:tcPr>
            <w:tcW w:w="1523" w:type="dxa"/>
            <w:noWrap/>
            <w:hideMark/>
          </w:tcPr>
          <w:p w14:paraId="393375EB" w14:textId="77777777" w:rsidR="00BB70AD" w:rsidRPr="00BB70AD" w:rsidRDefault="00BB70AD"/>
        </w:tc>
      </w:tr>
      <w:tr w:rsidR="00BB70AD" w:rsidRPr="00BB70AD" w14:paraId="549C7C57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50C7888E" w14:textId="77777777" w:rsidR="00BB70AD" w:rsidRPr="00BB70AD" w:rsidRDefault="00BB70AD"/>
        </w:tc>
        <w:tc>
          <w:tcPr>
            <w:tcW w:w="1519" w:type="dxa"/>
            <w:noWrap/>
            <w:hideMark/>
          </w:tcPr>
          <w:p w14:paraId="11CE8C33" w14:textId="77777777" w:rsidR="00BB70AD" w:rsidRPr="00BB70AD" w:rsidRDefault="00BB70AD"/>
        </w:tc>
        <w:tc>
          <w:tcPr>
            <w:tcW w:w="271" w:type="dxa"/>
            <w:noWrap/>
            <w:hideMark/>
          </w:tcPr>
          <w:p w14:paraId="3BE5477C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65F43A69" w14:textId="77777777" w:rsidR="00BB70AD" w:rsidRPr="00BB70AD" w:rsidRDefault="00BB70AD">
            <w:r w:rsidRPr="00BB70AD">
              <w:t xml:space="preserve">Long-Term Liabilities </w:t>
            </w:r>
          </w:p>
        </w:tc>
        <w:tc>
          <w:tcPr>
            <w:tcW w:w="1523" w:type="dxa"/>
            <w:noWrap/>
            <w:hideMark/>
          </w:tcPr>
          <w:p w14:paraId="6571AA3B" w14:textId="77777777" w:rsidR="00BB70AD" w:rsidRPr="00BB70AD" w:rsidRDefault="00BB70AD"/>
        </w:tc>
      </w:tr>
      <w:tr w:rsidR="00BB70AD" w:rsidRPr="00BB70AD" w14:paraId="64EFFCC5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125AE675" w14:textId="77777777" w:rsidR="00BB70AD" w:rsidRPr="00BB70AD" w:rsidRDefault="00BB70AD">
            <w:r w:rsidRPr="00BB70AD">
              <w:t>Long-Term Assets</w:t>
            </w:r>
          </w:p>
        </w:tc>
        <w:tc>
          <w:tcPr>
            <w:tcW w:w="1519" w:type="dxa"/>
            <w:noWrap/>
            <w:hideMark/>
          </w:tcPr>
          <w:p w14:paraId="4447C99B" w14:textId="77777777" w:rsidR="00BB70AD" w:rsidRPr="00BB70AD" w:rsidRDefault="00BB70AD"/>
        </w:tc>
        <w:tc>
          <w:tcPr>
            <w:tcW w:w="271" w:type="dxa"/>
            <w:noWrap/>
            <w:hideMark/>
          </w:tcPr>
          <w:p w14:paraId="110E1481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6435607E" w14:textId="77777777" w:rsidR="00BB70AD" w:rsidRPr="00BB70AD" w:rsidRDefault="009D6917" w:rsidP="00BB70AD">
            <w:r>
              <w:t xml:space="preserve">   </w:t>
            </w:r>
            <w:r w:rsidR="00BB70AD" w:rsidRPr="00BB70AD">
              <w:t>Mortgage Payable</w:t>
            </w:r>
          </w:p>
        </w:tc>
        <w:tc>
          <w:tcPr>
            <w:tcW w:w="1523" w:type="dxa"/>
            <w:noWrap/>
            <w:hideMark/>
          </w:tcPr>
          <w:p w14:paraId="6EC3B47C" w14:textId="77777777" w:rsidR="00BB70AD" w:rsidRPr="00BB70AD" w:rsidRDefault="00BB70AD">
            <w:r w:rsidRPr="00BB70AD">
              <w:t xml:space="preserve"> $   120,400 </w:t>
            </w:r>
          </w:p>
        </w:tc>
      </w:tr>
      <w:tr w:rsidR="00BB70AD" w:rsidRPr="00BB70AD" w14:paraId="29A22C92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65C0F7FE" w14:textId="77777777" w:rsidR="00BB70AD" w:rsidRPr="00BB70AD" w:rsidRDefault="009D6917" w:rsidP="00BB70AD">
            <w:r>
              <w:t xml:space="preserve">   </w:t>
            </w:r>
            <w:r w:rsidR="00BB70AD" w:rsidRPr="00BB70AD">
              <w:t>Fixed Assets</w:t>
            </w:r>
          </w:p>
        </w:tc>
        <w:tc>
          <w:tcPr>
            <w:tcW w:w="1519" w:type="dxa"/>
            <w:noWrap/>
            <w:hideMark/>
          </w:tcPr>
          <w:p w14:paraId="36F6B0BA" w14:textId="77777777" w:rsidR="00BB70AD" w:rsidRPr="00BB70AD" w:rsidRDefault="00BB70AD" w:rsidP="00BB70AD"/>
        </w:tc>
        <w:tc>
          <w:tcPr>
            <w:tcW w:w="271" w:type="dxa"/>
            <w:noWrap/>
            <w:hideMark/>
          </w:tcPr>
          <w:p w14:paraId="30E6A72A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1BA7B6B3" w14:textId="77777777" w:rsidR="00BB70AD" w:rsidRPr="00BB70AD" w:rsidRDefault="00BB70AD" w:rsidP="00BB70AD">
            <w:r w:rsidRPr="00BB70AD">
              <w:t>Total Long-Term Liabilities</w:t>
            </w:r>
          </w:p>
        </w:tc>
        <w:tc>
          <w:tcPr>
            <w:tcW w:w="1523" w:type="dxa"/>
            <w:noWrap/>
            <w:hideMark/>
          </w:tcPr>
          <w:p w14:paraId="0C18AC99" w14:textId="77777777" w:rsidR="00BB70AD" w:rsidRPr="00BB70AD" w:rsidRDefault="00BB70AD">
            <w:r w:rsidRPr="00BB70AD">
              <w:t xml:space="preserve"> $   120,400 </w:t>
            </w:r>
          </w:p>
        </w:tc>
      </w:tr>
      <w:tr w:rsidR="00BB70AD" w:rsidRPr="00BB70AD" w14:paraId="06D66EB0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4D949F5A" w14:textId="77777777" w:rsidR="00BB70AD" w:rsidRPr="00BB70AD" w:rsidRDefault="009D6917" w:rsidP="00BB70AD">
            <w:r>
              <w:t xml:space="preserve">      </w:t>
            </w:r>
            <w:r w:rsidR="00BB70AD" w:rsidRPr="00BB70AD">
              <w:t>Property</w:t>
            </w:r>
          </w:p>
        </w:tc>
        <w:tc>
          <w:tcPr>
            <w:tcW w:w="1519" w:type="dxa"/>
            <w:noWrap/>
            <w:hideMark/>
          </w:tcPr>
          <w:p w14:paraId="59B21004" w14:textId="77777777" w:rsidR="00BB70AD" w:rsidRPr="00BB70AD" w:rsidRDefault="00BB70AD">
            <w:r w:rsidRPr="00BB70AD">
              <w:t xml:space="preserve"> $   110,500 </w:t>
            </w:r>
          </w:p>
        </w:tc>
        <w:tc>
          <w:tcPr>
            <w:tcW w:w="271" w:type="dxa"/>
            <w:noWrap/>
            <w:hideMark/>
          </w:tcPr>
          <w:p w14:paraId="1F1D5EDE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44CD3653" w14:textId="77777777" w:rsidR="00BB70AD" w:rsidRPr="00BB70AD" w:rsidRDefault="00BB70AD">
            <w:r w:rsidRPr="00BB70AD">
              <w:t>Total Liabilities</w:t>
            </w:r>
          </w:p>
        </w:tc>
        <w:tc>
          <w:tcPr>
            <w:tcW w:w="1523" w:type="dxa"/>
            <w:noWrap/>
            <w:hideMark/>
          </w:tcPr>
          <w:p w14:paraId="0FA9F987" w14:textId="77777777" w:rsidR="00BB70AD" w:rsidRPr="00BB70AD" w:rsidRDefault="00BB70AD">
            <w:r w:rsidRPr="00BB70AD">
              <w:t xml:space="preserve"> $   177,790 </w:t>
            </w:r>
          </w:p>
        </w:tc>
      </w:tr>
      <w:tr w:rsidR="00BB70AD" w:rsidRPr="00BB70AD" w14:paraId="616447BA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6B6103B7" w14:textId="77777777" w:rsidR="00BB70AD" w:rsidRPr="00BB70AD" w:rsidRDefault="009D6917" w:rsidP="00BB70AD">
            <w:r>
              <w:t xml:space="preserve">      </w:t>
            </w:r>
            <w:r w:rsidR="00BB70AD" w:rsidRPr="00BB70AD">
              <w:t>Equipment</w:t>
            </w:r>
          </w:p>
        </w:tc>
        <w:tc>
          <w:tcPr>
            <w:tcW w:w="1519" w:type="dxa"/>
            <w:noWrap/>
            <w:hideMark/>
          </w:tcPr>
          <w:p w14:paraId="03D88303" w14:textId="77777777" w:rsidR="00BB70AD" w:rsidRPr="00BB70AD" w:rsidRDefault="00BB70AD">
            <w:r w:rsidRPr="00BB70AD">
              <w:t xml:space="preserve"> $     38,490 </w:t>
            </w:r>
          </w:p>
        </w:tc>
        <w:tc>
          <w:tcPr>
            <w:tcW w:w="271" w:type="dxa"/>
            <w:noWrap/>
            <w:hideMark/>
          </w:tcPr>
          <w:p w14:paraId="2426C390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7E292B00" w14:textId="77777777" w:rsidR="00BB70AD" w:rsidRPr="00BB70AD" w:rsidRDefault="00BB70AD"/>
        </w:tc>
        <w:tc>
          <w:tcPr>
            <w:tcW w:w="1523" w:type="dxa"/>
            <w:noWrap/>
            <w:hideMark/>
          </w:tcPr>
          <w:p w14:paraId="0C6387FA" w14:textId="77777777" w:rsidR="00BB70AD" w:rsidRPr="00BB70AD" w:rsidRDefault="00BB70AD"/>
        </w:tc>
      </w:tr>
      <w:tr w:rsidR="00BB70AD" w:rsidRPr="00BB70AD" w14:paraId="227E89D6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5F209677" w14:textId="77777777" w:rsidR="00BB70AD" w:rsidRPr="00BB70AD" w:rsidRDefault="00BB70AD" w:rsidP="00BB70AD">
            <w:r w:rsidRPr="00BB70AD">
              <w:t>Total Long-Term Assets</w:t>
            </w:r>
          </w:p>
        </w:tc>
        <w:tc>
          <w:tcPr>
            <w:tcW w:w="1519" w:type="dxa"/>
            <w:noWrap/>
            <w:hideMark/>
          </w:tcPr>
          <w:p w14:paraId="003942A7" w14:textId="77777777" w:rsidR="00BB70AD" w:rsidRPr="00BB70AD" w:rsidRDefault="00BB70AD">
            <w:r w:rsidRPr="00BB70AD">
              <w:t xml:space="preserve"> $   148,990 </w:t>
            </w:r>
          </w:p>
        </w:tc>
        <w:tc>
          <w:tcPr>
            <w:tcW w:w="271" w:type="dxa"/>
            <w:noWrap/>
            <w:hideMark/>
          </w:tcPr>
          <w:p w14:paraId="2FBEB7F7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42A45A85" w14:textId="72AE21D8" w:rsidR="00BB70AD" w:rsidRPr="00BB70AD" w:rsidRDefault="00BB70AD">
            <w:r w:rsidRPr="00BB70AD">
              <w:t xml:space="preserve">Total </w:t>
            </w:r>
            <w:r w:rsidR="005F54F2">
              <w:t>Equity</w:t>
            </w:r>
          </w:p>
        </w:tc>
        <w:tc>
          <w:tcPr>
            <w:tcW w:w="1523" w:type="dxa"/>
            <w:noWrap/>
            <w:hideMark/>
          </w:tcPr>
          <w:p w14:paraId="363175BC" w14:textId="77777777" w:rsidR="00BB70AD" w:rsidRPr="00BB70AD" w:rsidRDefault="00BB70AD">
            <w:r w:rsidRPr="00BB70AD">
              <w:t xml:space="preserve"> $     82,326 </w:t>
            </w:r>
          </w:p>
        </w:tc>
      </w:tr>
      <w:tr w:rsidR="00BB70AD" w:rsidRPr="00BB70AD" w14:paraId="4361006D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6B7A96BB" w14:textId="77777777" w:rsidR="00BB70AD" w:rsidRPr="00BB70AD" w:rsidRDefault="00BB70AD"/>
        </w:tc>
        <w:tc>
          <w:tcPr>
            <w:tcW w:w="1519" w:type="dxa"/>
            <w:noWrap/>
            <w:hideMark/>
          </w:tcPr>
          <w:p w14:paraId="58F5626B" w14:textId="77777777" w:rsidR="00BB70AD" w:rsidRPr="00BB70AD" w:rsidRDefault="00BB70AD"/>
        </w:tc>
        <w:tc>
          <w:tcPr>
            <w:tcW w:w="271" w:type="dxa"/>
            <w:noWrap/>
            <w:hideMark/>
          </w:tcPr>
          <w:p w14:paraId="58CD7EA8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5E80E06D" w14:textId="77777777" w:rsidR="00BB70AD" w:rsidRPr="00BB70AD" w:rsidRDefault="00BB70AD"/>
        </w:tc>
        <w:tc>
          <w:tcPr>
            <w:tcW w:w="1523" w:type="dxa"/>
            <w:noWrap/>
            <w:hideMark/>
          </w:tcPr>
          <w:p w14:paraId="112E96EF" w14:textId="77777777" w:rsidR="00BB70AD" w:rsidRPr="00BB70AD" w:rsidRDefault="00BB70AD"/>
        </w:tc>
      </w:tr>
      <w:tr w:rsidR="00BB70AD" w:rsidRPr="00BB70AD" w14:paraId="1B250DE8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7B5A38E0" w14:textId="77777777" w:rsidR="00BB70AD" w:rsidRPr="00BB70AD" w:rsidRDefault="00BB70AD"/>
        </w:tc>
        <w:tc>
          <w:tcPr>
            <w:tcW w:w="1519" w:type="dxa"/>
            <w:noWrap/>
            <w:hideMark/>
          </w:tcPr>
          <w:p w14:paraId="4F44DD10" w14:textId="77777777" w:rsidR="00BB70AD" w:rsidRPr="00BB70AD" w:rsidRDefault="00BB70AD"/>
        </w:tc>
        <w:tc>
          <w:tcPr>
            <w:tcW w:w="271" w:type="dxa"/>
            <w:noWrap/>
            <w:hideMark/>
          </w:tcPr>
          <w:p w14:paraId="1FE19A0A" w14:textId="77777777" w:rsidR="00BB70AD" w:rsidRPr="00BB70AD" w:rsidRDefault="00BB70AD"/>
        </w:tc>
        <w:tc>
          <w:tcPr>
            <w:tcW w:w="2901" w:type="dxa"/>
            <w:noWrap/>
            <w:hideMark/>
          </w:tcPr>
          <w:p w14:paraId="2CDF2256" w14:textId="77777777" w:rsidR="00BB70AD" w:rsidRPr="00BB70AD" w:rsidRDefault="00BB70AD"/>
        </w:tc>
        <w:tc>
          <w:tcPr>
            <w:tcW w:w="1523" w:type="dxa"/>
            <w:noWrap/>
            <w:hideMark/>
          </w:tcPr>
          <w:p w14:paraId="073519A2" w14:textId="77777777" w:rsidR="00BB70AD" w:rsidRPr="00BB70AD" w:rsidRDefault="00BB70AD"/>
        </w:tc>
      </w:tr>
      <w:tr w:rsidR="00BB70AD" w:rsidRPr="00BB70AD" w14:paraId="1CCD347F" w14:textId="77777777" w:rsidTr="00BB70AD">
        <w:trPr>
          <w:trHeight w:val="320"/>
        </w:trPr>
        <w:tc>
          <w:tcPr>
            <w:tcW w:w="2611" w:type="dxa"/>
            <w:noWrap/>
            <w:hideMark/>
          </w:tcPr>
          <w:p w14:paraId="77933DA4" w14:textId="77777777" w:rsidR="00BB70AD" w:rsidRPr="00BB70AD" w:rsidRDefault="00BB70AD">
            <w:pPr>
              <w:rPr>
                <w:b/>
                <w:bCs/>
              </w:rPr>
            </w:pPr>
            <w:r w:rsidRPr="00BB70AD">
              <w:rPr>
                <w:b/>
                <w:bCs/>
              </w:rPr>
              <w:t>TOTAL ASSETS</w:t>
            </w:r>
          </w:p>
        </w:tc>
        <w:tc>
          <w:tcPr>
            <w:tcW w:w="1519" w:type="dxa"/>
            <w:noWrap/>
            <w:hideMark/>
          </w:tcPr>
          <w:p w14:paraId="66B0BDE7" w14:textId="77777777" w:rsidR="00BB70AD" w:rsidRPr="00BB70AD" w:rsidRDefault="00BB70AD">
            <w:r w:rsidRPr="00BB70AD">
              <w:t xml:space="preserve"> $   260,116 </w:t>
            </w:r>
          </w:p>
        </w:tc>
        <w:tc>
          <w:tcPr>
            <w:tcW w:w="271" w:type="dxa"/>
            <w:noWrap/>
            <w:hideMark/>
          </w:tcPr>
          <w:p w14:paraId="2572348A" w14:textId="77777777" w:rsidR="00BB70AD" w:rsidRPr="00BB70AD" w:rsidRDefault="00BB70AD">
            <w:r w:rsidRPr="00BB70AD">
              <w:t> </w:t>
            </w:r>
          </w:p>
        </w:tc>
        <w:tc>
          <w:tcPr>
            <w:tcW w:w="2901" w:type="dxa"/>
            <w:noWrap/>
            <w:hideMark/>
          </w:tcPr>
          <w:p w14:paraId="29566202" w14:textId="77777777" w:rsidR="00BB70AD" w:rsidRDefault="00BB70AD">
            <w:pPr>
              <w:rPr>
                <w:b/>
                <w:bCs/>
              </w:rPr>
            </w:pPr>
            <w:r w:rsidRPr="00BB70AD">
              <w:rPr>
                <w:b/>
                <w:bCs/>
              </w:rPr>
              <w:t xml:space="preserve">TOTAL LIABILITIES </w:t>
            </w:r>
          </w:p>
          <w:p w14:paraId="71FAB254" w14:textId="77777777" w:rsidR="00BB70AD" w:rsidRPr="00BB70AD" w:rsidRDefault="00BB70AD">
            <w:pPr>
              <w:rPr>
                <w:b/>
                <w:bCs/>
              </w:rPr>
            </w:pPr>
            <w:r w:rsidRPr="00BB70AD">
              <w:rPr>
                <w:b/>
                <w:bCs/>
              </w:rPr>
              <w:t>&amp; NET ASSETS</w:t>
            </w:r>
          </w:p>
        </w:tc>
        <w:tc>
          <w:tcPr>
            <w:tcW w:w="1523" w:type="dxa"/>
            <w:noWrap/>
            <w:hideMark/>
          </w:tcPr>
          <w:p w14:paraId="399824EC" w14:textId="77777777" w:rsidR="00BB70AD" w:rsidRPr="00BB70AD" w:rsidRDefault="00BB70AD">
            <w:r w:rsidRPr="00BB70AD">
              <w:t xml:space="preserve"> $   260,116 </w:t>
            </w:r>
          </w:p>
        </w:tc>
      </w:tr>
    </w:tbl>
    <w:p w14:paraId="0763BFE9" w14:textId="77777777" w:rsidR="00E64835" w:rsidRDefault="00E64835"/>
    <w:p w14:paraId="18C603F8" w14:textId="3A6E88A8" w:rsidR="009D6917" w:rsidRDefault="00E64835">
      <w:r>
        <w:t xml:space="preserve">During the last </w:t>
      </w:r>
      <w:r w:rsidR="009D6917">
        <w:t>quarter</w:t>
      </w:r>
      <w:r w:rsidR="005F54F2">
        <w:t xml:space="preserve"> (Q1)</w:t>
      </w:r>
      <w:r>
        <w:t xml:space="preserve">, the following </w:t>
      </w:r>
      <w:r w:rsidR="005F54F2">
        <w:t xml:space="preserve">seven </w:t>
      </w:r>
      <w:r w:rsidR="00EF0BE2">
        <w:t>transaction</w:t>
      </w:r>
      <w:r w:rsidR="00A01828">
        <w:t>s</w:t>
      </w:r>
      <w:r>
        <w:t xml:space="preserve"> have occurred</w:t>
      </w:r>
      <w:r w:rsidR="00BB70AD">
        <w:t xml:space="preserve"> </w:t>
      </w:r>
      <w:r w:rsidR="009D6917">
        <w:t>at</w:t>
      </w:r>
      <w:r w:rsidR="00BB70AD">
        <w:t xml:space="preserve"> </w:t>
      </w:r>
      <w:r w:rsidR="00BB70AD" w:rsidRPr="009D6917">
        <w:rPr>
          <w:i/>
        </w:rPr>
        <w:t>ABC.inc</w:t>
      </w:r>
      <w:r w:rsidR="009D6917">
        <w:t>:</w:t>
      </w:r>
    </w:p>
    <w:p w14:paraId="7F930F04" w14:textId="267FE204" w:rsidR="00E64835" w:rsidRDefault="005F54F2" w:rsidP="0056799A">
      <w:pPr>
        <w:pStyle w:val="ListParagraph"/>
        <w:numPr>
          <w:ilvl w:val="0"/>
          <w:numId w:val="2"/>
        </w:numPr>
      </w:pPr>
      <w:r>
        <w:t>R</w:t>
      </w:r>
      <w:r w:rsidR="00C83AD3">
        <w:t>eceived</w:t>
      </w:r>
      <w:r w:rsidR="00A01828">
        <w:t xml:space="preserve"> and billed for</w:t>
      </w:r>
      <w:r w:rsidR="00C83AD3">
        <w:t xml:space="preserve"> </w:t>
      </w:r>
      <w:r w:rsidR="00BB70AD">
        <w:t>inventory</w:t>
      </w:r>
      <w:r w:rsidR="00A01828">
        <w:t xml:space="preserve"> </w:t>
      </w:r>
      <w:r w:rsidR="00BB70AD">
        <w:t>worth $3,500</w:t>
      </w:r>
    </w:p>
    <w:p w14:paraId="47B4090F" w14:textId="77777777" w:rsidR="00BB70AD" w:rsidRDefault="00BB70AD" w:rsidP="0056799A">
      <w:pPr>
        <w:pStyle w:val="ListParagraph"/>
        <w:numPr>
          <w:ilvl w:val="0"/>
          <w:numId w:val="2"/>
        </w:numPr>
      </w:pPr>
      <w:r>
        <w:t>Purchased $</w:t>
      </w:r>
      <w:r w:rsidR="009D6917">
        <w:t>500</w:t>
      </w:r>
      <w:r>
        <w:t xml:space="preserve"> flood/fire insurance </w:t>
      </w:r>
      <w:r w:rsidR="009D6917">
        <w:t xml:space="preserve">six-month </w:t>
      </w:r>
      <w:r>
        <w:t>policy with cash</w:t>
      </w:r>
    </w:p>
    <w:p w14:paraId="60CC60FC" w14:textId="0F572D87" w:rsidR="00BB70AD" w:rsidRDefault="009D6917" w:rsidP="0056799A">
      <w:pPr>
        <w:pStyle w:val="ListParagraph"/>
        <w:numPr>
          <w:ilvl w:val="0"/>
          <w:numId w:val="2"/>
        </w:numPr>
      </w:pPr>
      <w:r>
        <w:t xml:space="preserve">Received a </w:t>
      </w:r>
      <w:r w:rsidR="00A01828">
        <w:t xml:space="preserve">cash </w:t>
      </w:r>
      <w:r>
        <w:t xml:space="preserve">payment of $3,340 for services rendered </w:t>
      </w:r>
      <w:r w:rsidR="005F54F2">
        <w:t>in</w:t>
      </w:r>
      <w:r>
        <w:t xml:space="preserve"> </w:t>
      </w:r>
      <w:r w:rsidR="005F54F2">
        <w:t>FY1</w:t>
      </w:r>
    </w:p>
    <w:p w14:paraId="1BB189E7" w14:textId="77777777" w:rsidR="009D6917" w:rsidRDefault="009D6917" w:rsidP="0056799A">
      <w:pPr>
        <w:pStyle w:val="ListParagraph"/>
        <w:numPr>
          <w:ilvl w:val="0"/>
          <w:numId w:val="2"/>
        </w:numPr>
      </w:pPr>
      <w:r>
        <w:t>Paid $1,380 in cash to suppliers of inventory</w:t>
      </w:r>
    </w:p>
    <w:p w14:paraId="05041B0B" w14:textId="0A3A7337" w:rsidR="009D6917" w:rsidRDefault="005F54F2" w:rsidP="0056799A">
      <w:pPr>
        <w:pStyle w:val="ListParagraph"/>
        <w:numPr>
          <w:ilvl w:val="0"/>
          <w:numId w:val="2"/>
        </w:numPr>
      </w:pPr>
      <w:r>
        <w:t>Made mortgage payment</w:t>
      </w:r>
      <w:r w:rsidR="009D6917">
        <w:t xml:space="preserve"> </w:t>
      </w:r>
      <w:r>
        <w:t xml:space="preserve">of </w:t>
      </w:r>
      <w:r w:rsidR="009D6917">
        <w:t>$1,</w:t>
      </w:r>
      <w:r w:rsidR="00EF0BE2">
        <w:t>25</w:t>
      </w:r>
      <w:r w:rsidR="009D6917">
        <w:t>0</w:t>
      </w:r>
      <w:r w:rsidR="00EF0BE2">
        <w:t xml:space="preserve"> in cash</w:t>
      </w:r>
    </w:p>
    <w:p w14:paraId="2C5828C6" w14:textId="758012FF" w:rsidR="00A01828" w:rsidRDefault="0056799A" w:rsidP="0056799A">
      <w:pPr>
        <w:pStyle w:val="ListParagraph"/>
        <w:numPr>
          <w:ilvl w:val="0"/>
          <w:numId w:val="2"/>
        </w:numPr>
      </w:pPr>
      <w:r>
        <w:t>Paid $15,000 in cash for wages due</w:t>
      </w:r>
    </w:p>
    <w:p w14:paraId="098E2A59" w14:textId="7F62CC02" w:rsidR="00EF0BE2" w:rsidRDefault="00EF0BE2" w:rsidP="0056799A">
      <w:pPr>
        <w:pStyle w:val="ListParagraph"/>
        <w:numPr>
          <w:ilvl w:val="0"/>
          <w:numId w:val="2"/>
        </w:numPr>
      </w:pPr>
      <w:r>
        <w:t xml:space="preserve">Sold $350 </w:t>
      </w:r>
      <w:bookmarkStart w:id="0" w:name="_GoBack"/>
      <w:bookmarkEnd w:id="0"/>
      <w:r>
        <w:t>of inventory to a competitor, but have not received payment</w:t>
      </w:r>
    </w:p>
    <w:p w14:paraId="2DFB5866" w14:textId="77777777" w:rsidR="00EF0BE2" w:rsidRDefault="00EF0BE2" w:rsidP="00EF0BE2"/>
    <w:p w14:paraId="75EB4C71" w14:textId="27DFC9E8" w:rsidR="00425B98" w:rsidRDefault="00425B98" w:rsidP="00EF0BE2">
      <w:r w:rsidRPr="00425B98">
        <w:rPr>
          <w:b/>
        </w:rPr>
        <w:t>Directions</w:t>
      </w:r>
      <w:r>
        <w:t xml:space="preserve">: </w:t>
      </w:r>
      <w:r w:rsidR="00EF0BE2" w:rsidRPr="00141859">
        <w:t xml:space="preserve">Based on the </w:t>
      </w:r>
      <w:r>
        <w:t xml:space="preserve">above </w:t>
      </w:r>
      <w:r w:rsidR="00EF0BE2" w:rsidRPr="00141859">
        <w:t xml:space="preserve">transactions, what would be in the new balance sheet at the end of the first quarter </w:t>
      </w:r>
      <w:r w:rsidR="005F54F2">
        <w:t>in</w:t>
      </w:r>
      <w:r w:rsidR="00EF0BE2" w:rsidRPr="00141859">
        <w:t xml:space="preserve"> the current fiscal year</w:t>
      </w:r>
      <w:r w:rsidR="00141859">
        <w:t xml:space="preserve"> (FY 2)</w:t>
      </w:r>
      <w:r w:rsidR="00EF0BE2" w:rsidRPr="00141859">
        <w:t xml:space="preserve">? Submit your new balance sheet in </w:t>
      </w:r>
      <w:r w:rsidR="00141859">
        <w:t>a</w:t>
      </w:r>
      <w:r>
        <w:t>n</w:t>
      </w:r>
      <w:r w:rsidR="00EF0BE2" w:rsidRPr="00141859">
        <w:t xml:space="preserve"> </w:t>
      </w:r>
      <w:r>
        <w:t xml:space="preserve">Excel </w:t>
      </w:r>
      <w:r w:rsidR="00EF0BE2" w:rsidRPr="00141859">
        <w:t>spreadsheet</w:t>
      </w:r>
      <w:r w:rsidR="00141859">
        <w:t xml:space="preserve"> </w:t>
      </w:r>
      <w:r w:rsidR="00EF0BE2" w:rsidRPr="00141859">
        <w:t xml:space="preserve">via Canvas. </w:t>
      </w:r>
      <w:r w:rsidR="005F54F2">
        <w:t xml:space="preserve">Use the </w:t>
      </w:r>
      <w:r w:rsidR="00EF0BE2" w:rsidRPr="00141859">
        <w:t xml:space="preserve">transaction worksheet </w:t>
      </w:r>
      <w:r w:rsidR="005F54F2">
        <w:t xml:space="preserve">I have created </w:t>
      </w:r>
      <w:r w:rsidR="00EF0BE2" w:rsidRPr="00141859">
        <w:t>in Excel</w:t>
      </w:r>
      <w:r>
        <w:t xml:space="preserve"> for you</w:t>
      </w:r>
      <w:r w:rsidR="00EF0BE2" w:rsidRPr="00141859">
        <w:t xml:space="preserve">, before </w:t>
      </w:r>
      <w:r>
        <w:t xml:space="preserve">filling in the shaded cells in </w:t>
      </w:r>
      <w:r w:rsidR="00EF0BE2" w:rsidRPr="00141859">
        <w:t xml:space="preserve">new balance sheet </w:t>
      </w:r>
      <w:r>
        <w:t xml:space="preserve">(Q1, FY2) </w:t>
      </w:r>
      <w:r w:rsidR="00EF0BE2" w:rsidRPr="00141859">
        <w:t xml:space="preserve">to complete the assignment. </w:t>
      </w:r>
      <w:r w:rsidR="00141859">
        <w:t xml:space="preserve">An example can be found in the balance sheet slides, under module 10 on Canvas. </w:t>
      </w:r>
    </w:p>
    <w:p w14:paraId="66E952C1" w14:textId="77777777" w:rsidR="00425B98" w:rsidRDefault="00425B98" w:rsidP="00EF0BE2"/>
    <w:p w14:paraId="64A475A1" w14:textId="77CADEC5" w:rsidR="00E039C1" w:rsidRPr="00141859" w:rsidRDefault="00425B98">
      <w:r w:rsidRPr="00425B98">
        <w:rPr>
          <w:b/>
        </w:rPr>
        <w:t>Due</w:t>
      </w:r>
      <w:r>
        <w:t>: Sunday, April 7 at 11:59 PM MST</w:t>
      </w:r>
    </w:p>
    <w:sectPr w:rsidR="00E039C1" w:rsidRPr="00141859" w:rsidSect="00645457">
      <w:pgSz w:w="11906" w:h="16838"/>
      <w:pgMar w:top="1440" w:right="1440" w:bottom="1440" w:left="1440" w:header="734" w:footer="7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D5FA8"/>
    <w:multiLevelType w:val="hybridMultilevel"/>
    <w:tmpl w:val="E9B08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603ABE"/>
    <w:multiLevelType w:val="hybridMultilevel"/>
    <w:tmpl w:val="B352C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62"/>
    <w:rsid w:val="00141859"/>
    <w:rsid w:val="002B0E1C"/>
    <w:rsid w:val="002F5ABA"/>
    <w:rsid w:val="00425B98"/>
    <w:rsid w:val="004C3D10"/>
    <w:rsid w:val="00512C7F"/>
    <w:rsid w:val="0056799A"/>
    <w:rsid w:val="005F54F2"/>
    <w:rsid w:val="00645457"/>
    <w:rsid w:val="006C5FD5"/>
    <w:rsid w:val="008D0042"/>
    <w:rsid w:val="009953A4"/>
    <w:rsid w:val="009D6917"/>
    <w:rsid w:val="00A01828"/>
    <w:rsid w:val="00AB2E57"/>
    <w:rsid w:val="00BB70AD"/>
    <w:rsid w:val="00BD7C8D"/>
    <w:rsid w:val="00C56ADA"/>
    <w:rsid w:val="00C83AD3"/>
    <w:rsid w:val="00DD7262"/>
    <w:rsid w:val="00E039C1"/>
    <w:rsid w:val="00E64835"/>
    <w:rsid w:val="00E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110B5"/>
  <w15:chartTrackingRefBased/>
  <w15:docId w15:val="{C6135F79-7967-AB4F-A037-4587140C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4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Swann, William</dc:creator>
  <cp:keywords/>
  <dc:description/>
  <cp:lastModifiedBy>James Price</cp:lastModifiedBy>
  <cp:revision>2</cp:revision>
  <dcterms:created xsi:type="dcterms:W3CDTF">2019-04-06T20:44:00Z</dcterms:created>
  <dcterms:modified xsi:type="dcterms:W3CDTF">2019-04-06T20:44:00Z</dcterms:modified>
</cp:coreProperties>
</file>